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9E24" w14:textId="76F772F6"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176911">
        <w:rPr>
          <w:rFonts w:ascii="Arial" w:hAnsi="Arial" w:cs="Arial"/>
          <w:sz w:val="20"/>
          <w:szCs w:val="20"/>
        </w:rPr>
        <w:t>8</w:t>
      </w: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11114FF2"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w:t>
      </w:r>
      <w:r w:rsidR="00017743">
        <w:rPr>
          <w:rFonts w:ascii="Arial" w:hAnsi="Arial" w:cs="Arial"/>
          <w:sz w:val="20"/>
          <w:szCs w:val="20"/>
        </w:rPr>
        <w:t>e en el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w:t>
      </w:r>
      <w:r w:rsidR="00017743">
        <w:rPr>
          <w:rFonts w:ascii="Arial" w:eastAsia="Times New Roman" w:hAnsi="Arial" w:cs="Times New Roman"/>
          <w:b/>
          <w:bCs/>
          <w:sz w:val="20"/>
          <w:szCs w:val="20"/>
          <w:lang w:val="es-ES" w:eastAsia="es-ES"/>
        </w:rPr>
        <w:t xml:space="preserve"> </w:t>
      </w:r>
      <w:r w:rsidR="002A6C64" w:rsidRPr="00033110">
        <w:rPr>
          <w:rFonts w:ascii="Arial" w:eastAsia="Times New Roman" w:hAnsi="Arial" w:cs="Times New Roman"/>
          <w:b/>
          <w:bCs/>
          <w:sz w:val="20"/>
          <w:szCs w:val="20"/>
          <w:lang w:val="es-ES" w:eastAsia="es-ES"/>
        </w:rPr>
        <w:t>Cultura Jurídica en Cancún, Quintana Roo”</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podrá ser liberada a ____________________________________, siempre y cuando la </w:t>
      </w:r>
      <w:r w:rsidRPr="009D7760">
        <w:rPr>
          <w:rFonts w:ascii="Arial" w:hAnsi="Arial" w:cs="Arial"/>
          <w:sz w:val="20"/>
          <w:szCs w:val="20"/>
        </w:rPr>
        <w:lastRenderedPageBreak/>
        <w:t>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0B1A2BF5"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w:t>
      </w:r>
      <w:r w:rsidR="00017743">
        <w:rPr>
          <w:rFonts w:ascii="Arial" w:eastAsia="Times New Roman" w:hAnsi="Arial" w:cs="Times New Roman"/>
          <w:sz w:val="20"/>
          <w:szCs w:val="20"/>
          <w:lang w:val="es-ES" w:eastAsia="es-ES"/>
        </w:rPr>
        <w:t>en el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 Cultura Jurídica en Cancún, Quintana Roo”</w:t>
      </w:r>
      <w:r w:rsidR="00423F29">
        <w:rPr>
          <w:rFonts w:ascii="Arial" w:hAnsi="Arial" w:cs="Arial"/>
          <w:b/>
          <w:bCs/>
          <w:sz w:val="20"/>
          <w:szCs w:val="20"/>
        </w:rPr>
        <w:t>.</w:t>
      </w:r>
    </w:p>
    <w:p w14:paraId="4C707106" w14:textId="18BE1CAB" w:rsidR="008A1EEE" w:rsidRPr="00F97A84" w:rsidRDefault="00017743"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00081211" w:rsidRPr="00F97A84">
        <w:rPr>
          <w:rFonts w:ascii="Arial" w:hAnsi="Arial" w:cs="Arial"/>
          <w:sz w:val="20"/>
          <w:szCs w:val="20"/>
        </w:rPr>
        <w:t>La afianzadora” expresamente declara:</w:t>
      </w:r>
    </w:p>
    <w:p w14:paraId="61A89A83" w14:textId="244EEE12"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xml:space="preserve">, con el objeto de garantizar la reparación de los defectos por vicios ocultos que se pudieran presentar en la obra pública  consistente </w:t>
      </w:r>
      <w:r w:rsidR="00017743">
        <w:rPr>
          <w:rFonts w:ascii="Arial" w:hAnsi="Arial" w:cs="Arial"/>
          <w:sz w:val="20"/>
          <w:szCs w:val="20"/>
        </w:rPr>
        <w:t>en e</w:t>
      </w:r>
      <w:r w:rsidR="002A6C64">
        <w:rPr>
          <w:rFonts w:ascii="Arial" w:eastAsia="Times New Roman" w:hAnsi="Arial" w:cs="Times New Roman"/>
          <w:sz w:val="20"/>
          <w:szCs w:val="20"/>
          <w:lang w:val="es-ES" w:eastAsia="es-ES"/>
        </w:rPr>
        <w:t>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w:t>
      </w:r>
      <w:r w:rsidR="00017743">
        <w:rPr>
          <w:rFonts w:ascii="Arial" w:eastAsia="Times New Roman" w:hAnsi="Arial" w:cs="Times New Roman"/>
          <w:b/>
          <w:bCs/>
          <w:sz w:val="20"/>
          <w:szCs w:val="20"/>
          <w:lang w:val="es-ES" w:eastAsia="es-ES"/>
        </w:rPr>
        <w:t xml:space="preserve"> </w:t>
      </w:r>
      <w:r w:rsidR="002A6C64" w:rsidRPr="00033110">
        <w:rPr>
          <w:rFonts w:ascii="Arial" w:eastAsia="Times New Roman" w:hAnsi="Arial" w:cs="Times New Roman"/>
          <w:b/>
          <w:bCs/>
          <w:sz w:val="20"/>
          <w:szCs w:val="20"/>
          <w:lang w:val="es-ES" w:eastAsia="es-ES"/>
        </w:rPr>
        <w:t>Cultura Jurídica en Cancún, Quintana Roo”</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1E7E777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Suprema Corte de </w:t>
      </w:r>
      <w:r w:rsidRPr="00423F29">
        <w:rPr>
          <w:rFonts w:ascii="Arial" w:hAnsi="Arial" w:cs="Arial"/>
          <w:sz w:val="20"/>
          <w:szCs w:val="20"/>
        </w:rPr>
        <w:lastRenderedPageBreak/>
        <w:t>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sidR="00017743">
        <w:rPr>
          <w:rFonts w:ascii="Arial" w:hAnsi="Arial" w:cs="Arial"/>
          <w:sz w:val="20"/>
          <w:szCs w:val="20"/>
        </w:rPr>
        <w:t>”</w:t>
      </w:r>
    </w:p>
    <w:p w14:paraId="3DAE952B" w14:textId="77777777" w:rsidR="000169A5"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719862FD" w14:textId="77777777" w:rsidR="006B109D" w:rsidRPr="000169A5" w:rsidRDefault="006B109D" w:rsidP="006B109D">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7E1A8023" w14:textId="77777777" w:rsidR="006B109D" w:rsidRPr="000169A5" w:rsidRDefault="006B109D" w:rsidP="006B109D">
      <w:pPr>
        <w:pStyle w:val="Textoindependiente"/>
        <w:spacing w:before="1"/>
        <w:rPr>
          <w:rFonts w:ascii="Arial" w:hAnsi="Arial" w:cs="Arial"/>
          <w:b/>
          <w:sz w:val="20"/>
          <w:szCs w:val="20"/>
        </w:rPr>
      </w:pPr>
    </w:p>
    <w:p w14:paraId="59B2C536" w14:textId="77777777" w:rsidR="006B109D" w:rsidRPr="00784A74" w:rsidRDefault="006B109D" w:rsidP="006B109D">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3A448441" w14:textId="77777777" w:rsidR="006B109D" w:rsidRPr="00784A74" w:rsidRDefault="006B109D" w:rsidP="006B109D">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71929112" w14:textId="77777777" w:rsidR="006B109D" w:rsidRPr="00784A74" w:rsidRDefault="006B109D" w:rsidP="006B109D">
      <w:pPr>
        <w:pStyle w:val="Textoindependiente"/>
        <w:spacing w:before="11"/>
        <w:rPr>
          <w:rFonts w:ascii="Arial" w:hAnsi="Arial" w:cs="Arial"/>
          <w:sz w:val="20"/>
          <w:szCs w:val="20"/>
        </w:rPr>
      </w:pPr>
    </w:p>
    <w:p w14:paraId="1ED4491E"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5105B4D3"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2F6F3F1"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6F956F8"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168A2995"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D6A0987"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77FC560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267E6B5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5AE9E0F8" w14:textId="77777777" w:rsidR="006B109D" w:rsidRPr="00784A74" w:rsidRDefault="006B109D" w:rsidP="006B109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5968728B" w14:textId="77777777" w:rsidR="006B109D" w:rsidRPr="00784A74" w:rsidRDefault="006B109D" w:rsidP="006B109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16FF2048" w14:textId="77777777" w:rsidR="006B109D" w:rsidRPr="00784A74" w:rsidRDefault="006B109D" w:rsidP="006B109D">
      <w:pPr>
        <w:pStyle w:val="Textoindependiente"/>
        <w:spacing w:before="10"/>
        <w:rPr>
          <w:rFonts w:ascii="Arial" w:hAnsi="Arial" w:cs="Arial"/>
          <w:sz w:val="20"/>
          <w:szCs w:val="20"/>
        </w:rPr>
      </w:pPr>
    </w:p>
    <w:p w14:paraId="54861F34" w14:textId="77777777" w:rsidR="006B109D" w:rsidRPr="00784A74" w:rsidRDefault="006B109D" w:rsidP="006B109D">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08A71AC7" w14:textId="77777777" w:rsidR="006B109D" w:rsidRPr="00423F29" w:rsidRDefault="006B109D" w:rsidP="006B109D">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AA5377">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D15C65" w14:textId="77777777" w:rsidR="00321926" w:rsidRDefault="00321926" w:rsidP="007D40E9">
      <w:r>
        <w:separator/>
      </w:r>
    </w:p>
  </w:endnote>
  <w:endnote w:type="continuationSeparator" w:id="0">
    <w:p w14:paraId="592D49B5" w14:textId="77777777" w:rsidR="00321926" w:rsidRDefault="00321926" w:rsidP="007D40E9">
      <w:r>
        <w:continuationSeparator/>
      </w:r>
    </w:p>
  </w:endnote>
  <w:endnote w:type="continuationNotice" w:id="1">
    <w:p w14:paraId="53CD0AF9" w14:textId="77777777" w:rsidR="00321926" w:rsidRDefault="00321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431C9" w14:textId="77777777" w:rsidR="00176911" w:rsidRDefault="0017691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284DDB47" w:rsidR="00B050A7" w:rsidRPr="005A1E8B" w:rsidRDefault="00760860" w:rsidP="00B050A7">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B238E0">
      <w:rPr>
        <w:rFonts w:ascii="Arial" w:hAnsi="Arial" w:cs="Arial"/>
        <w:sz w:val="10"/>
        <w:szCs w:val="10"/>
        <w:lang w:val="en-US"/>
      </w:rPr>
      <w:t>40</w:t>
    </w:r>
    <w:r>
      <w:rPr>
        <w:rFonts w:ascii="Arial" w:hAnsi="Arial" w:cs="Arial"/>
        <w:sz w:val="10"/>
        <w:szCs w:val="10"/>
        <w:lang w:val="en-US"/>
      </w:rPr>
      <w:t>/2024</w:t>
    </w:r>
    <w:r w:rsidR="00B050A7" w:rsidRPr="005A1E8B">
      <w:rPr>
        <w:rFonts w:ascii="Arial" w:hAnsi="Arial" w:cs="Arial"/>
        <w:sz w:val="10"/>
        <w:szCs w:val="10"/>
        <w:lang w:val="en-US"/>
      </w:rPr>
      <w:t xml:space="preserve"> ANEXO 2</w:t>
    </w:r>
    <w:r w:rsidR="00176911">
      <w:rPr>
        <w:rFonts w:ascii="Arial" w:hAnsi="Arial" w:cs="Arial"/>
        <w:sz w:val="10"/>
        <w:szCs w:val="10"/>
        <w:lang w:val="en-US"/>
      </w:rPr>
      <w:t>8</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16F46" w14:textId="77777777" w:rsidR="00176911" w:rsidRDefault="0017691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7BF9E" w14:textId="77777777" w:rsidR="00321926" w:rsidRDefault="00321926" w:rsidP="007D40E9">
      <w:r>
        <w:separator/>
      </w:r>
    </w:p>
  </w:footnote>
  <w:footnote w:type="continuationSeparator" w:id="0">
    <w:p w14:paraId="3F04B37E" w14:textId="77777777" w:rsidR="00321926" w:rsidRDefault="00321926" w:rsidP="007D40E9">
      <w:r>
        <w:continuationSeparator/>
      </w:r>
    </w:p>
  </w:footnote>
  <w:footnote w:type="continuationNotice" w:id="1">
    <w:p w14:paraId="2A255FA4" w14:textId="77777777" w:rsidR="00321926" w:rsidRDefault="003219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FA010" w14:textId="77777777" w:rsidR="00176911" w:rsidRDefault="0017691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0B32F" w14:textId="4EFD2DE5" w:rsidR="002A6C64" w:rsidRPr="0063195B" w:rsidRDefault="002A6C64" w:rsidP="002A6C64">
    <w:pPr>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 xml:space="preserve">CONCURSO PÚBLICO SUMARIO </w:t>
    </w:r>
    <w:r w:rsidR="00760860">
      <w:rPr>
        <w:rFonts w:ascii="Arial Unicode MS" w:eastAsia="Arial Unicode MS" w:hAnsi="Arial Unicode MS" w:cs="Arial Unicode MS"/>
        <w:b/>
        <w:color w:val="7F7F7F" w:themeColor="text1" w:themeTint="80"/>
        <w:sz w:val="20"/>
        <w:szCs w:val="20"/>
        <w:lang w:val="pt-PT"/>
      </w:rPr>
      <w:t>SCJN/CPS/DGIF-DACCI/0</w:t>
    </w:r>
    <w:r w:rsidR="00B238E0">
      <w:rPr>
        <w:rFonts w:ascii="Arial Unicode MS" w:eastAsia="Arial Unicode MS" w:hAnsi="Arial Unicode MS" w:cs="Arial Unicode MS"/>
        <w:b/>
        <w:color w:val="7F7F7F" w:themeColor="text1" w:themeTint="80"/>
        <w:sz w:val="20"/>
        <w:szCs w:val="20"/>
        <w:lang w:val="pt-PT"/>
      </w:rPr>
      <w:t>40</w:t>
    </w:r>
    <w:r w:rsidR="00760860">
      <w:rPr>
        <w:rFonts w:ascii="Arial Unicode MS" w:eastAsia="Arial Unicode MS" w:hAnsi="Arial Unicode MS" w:cs="Arial Unicode MS"/>
        <w:b/>
        <w:color w:val="7F7F7F" w:themeColor="text1" w:themeTint="80"/>
        <w:sz w:val="20"/>
        <w:szCs w:val="20"/>
        <w:lang w:val="pt-PT"/>
      </w:rPr>
      <w:t>/2024</w:t>
    </w:r>
  </w:p>
  <w:p w14:paraId="02D45049" w14:textId="77777777" w:rsidR="00017743" w:rsidRPr="00B238E0" w:rsidRDefault="002A6C64" w:rsidP="00017743">
    <w:pPr>
      <w:ind w:right="17"/>
      <w:jc w:val="center"/>
      <w:rPr>
        <w:rFonts w:ascii="Arial Unicode MS" w:eastAsia="Arial Unicode MS" w:hAnsi="Arial Unicode MS" w:cs="Arial Unicode MS"/>
        <w:b/>
        <w:color w:val="7F7F7F" w:themeColor="text1" w:themeTint="80"/>
        <w:sz w:val="20"/>
        <w:szCs w:val="20"/>
      </w:rPr>
    </w:pPr>
    <w:r w:rsidRPr="00B238E0">
      <w:rPr>
        <w:rFonts w:ascii="Arial Unicode MS" w:eastAsia="Arial Unicode MS" w:hAnsi="Arial Unicode MS" w:cs="Arial Unicode MS"/>
        <w:b/>
        <w:color w:val="7F7F7F" w:themeColor="text1" w:themeTint="80"/>
        <w:sz w:val="20"/>
        <w:szCs w:val="20"/>
      </w:rPr>
      <w:t xml:space="preserve">“REFORZAMIENTO ESTRUCTURAL Y REHABILITACIÓN DE DIVERSAS ÁREAS EN LA </w:t>
    </w:r>
  </w:p>
  <w:p w14:paraId="77B05FF3" w14:textId="7432D7B9" w:rsidR="00F97A84" w:rsidRPr="00B238E0" w:rsidRDefault="002A6C64" w:rsidP="002A6C64">
    <w:pPr>
      <w:spacing w:after="200"/>
      <w:ind w:right="17"/>
      <w:jc w:val="center"/>
      <w:rPr>
        <w:rFonts w:ascii="Arial Unicode MS" w:eastAsia="Arial Unicode MS" w:hAnsi="Arial Unicode MS" w:cs="Arial Unicode MS"/>
        <w:b/>
        <w:color w:val="7F7F7F" w:themeColor="text1" w:themeTint="80"/>
        <w:sz w:val="20"/>
        <w:szCs w:val="20"/>
      </w:rPr>
    </w:pPr>
    <w:r w:rsidRPr="00B238E0">
      <w:rPr>
        <w:rFonts w:ascii="Arial Unicode MS" w:eastAsia="Arial Unicode MS" w:hAnsi="Arial Unicode MS" w:cs="Arial Unicode MS"/>
        <w:b/>
        <w:color w:val="7F7F7F" w:themeColor="text1" w:themeTint="80"/>
        <w:sz w:val="20"/>
        <w:szCs w:val="20"/>
      </w:rPr>
      <w:t>CASA DE</w:t>
    </w:r>
    <w:r w:rsidR="000733EC" w:rsidRPr="00B238E0">
      <w:rPr>
        <w:rFonts w:ascii="Arial Unicode MS" w:eastAsia="Arial Unicode MS" w:hAnsi="Arial Unicode MS" w:cs="Arial Unicode MS"/>
        <w:b/>
        <w:color w:val="7F7F7F" w:themeColor="text1" w:themeTint="80"/>
        <w:sz w:val="20"/>
        <w:szCs w:val="20"/>
      </w:rPr>
      <w:t xml:space="preserve"> </w:t>
    </w:r>
    <w:r w:rsidRPr="00B238E0">
      <w:rPr>
        <w:rFonts w:ascii="Arial Unicode MS" w:eastAsia="Arial Unicode MS" w:hAnsi="Arial Unicode MS" w:cs="Arial Unicode MS"/>
        <w:b/>
        <w:color w:val="7F7F7F" w:themeColor="text1" w:themeTint="80"/>
        <w:sz w:val="20"/>
        <w:szCs w:val="20"/>
      </w:rPr>
      <w:t>CULTURA JURÍDICA EN CANCÚN, QUINTANA ROO</w:t>
    </w:r>
    <w:r w:rsidR="000733EC" w:rsidRPr="00B238E0">
      <w:rPr>
        <w:rFonts w:ascii="Arial Unicode MS" w:eastAsia="Arial Unicode MS" w:hAnsi="Arial Unicode MS" w:cs="Arial Unicode MS"/>
        <w:b/>
        <w:color w:val="7F7F7F" w:themeColor="text1" w:themeTint="80"/>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D8C5D" w14:textId="77777777" w:rsidR="00176911" w:rsidRDefault="001769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733EC"/>
    <w:rsid w:val="00081211"/>
    <w:rsid w:val="000C654D"/>
    <w:rsid w:val="000F34B4"/>
    <w:rsid w:val="00103B36"/>
    <w:rsid w:val="00120753"/>
    <w:rsid w:val="00135477"/>
    <w:rsid w:val="00146EAD"/>
    <w:rsid w:val="00165AAE"/>
    <w:rsid w:val="00174C0C"/>
    <w:rsid w:val="00175289"/>
    <w:rsid w:val="00176911"/>
    <w:rsid w:val="00185B26"/>
    <w:rsid w:val="001A00B6"/>
    <w:rsid w:val="001A04C1"/>
    <w:rsid w:val="001A0CFE"/>
    <w:rsid w:val="001D2398"/>
    <w:rsid w:val="00243F2E"/>
    <w:rsid w:val="00251425"/>
    <w:rsid w:val="002677E5"/>
    <w:rsid w:val="002941A7"/>
    <w:rsid w:val="00294C57"/>
    <w:rsid w:val="002A6C64"/>
    <w:rsid w:val="002B0B93"/>
    <w:rsid w:val="002B7150"/>
    <w:rsid w:val="002B7B3B"/>
    <w:rsid w:val="002C0942"/>
    <w:rsid w:val="002C1219"/>
    <w:rsid w:val="002C1969"/>
    <w:rsid w:val="002D4EC7"/>
    <w:rsid w:val="002E38BB"/>
    <w:rsid w:val="002E5B0B"/>
    <w:rsid w:val="003163A4"/>
    <w:rsid w:val="00321926"/>
    <w:rsid w:val="00351123"/>
    <w:rsid w:val="0036382C"/>
    <w:rsid w:val="00366A14"/>
    <w:rsid w:val="00381BEB"/>
    <w:rsid w:val="00382AC3"/>
    <w:rsid w:val="00394A24"/>
    <w:rsid w:val="003B1713"/>
    <w:rsid w:val="003C5B7C"/>
    <w:rsid w:val="003F601C"/>
    <w:rsid w:val="00412852"/>
    <w:rsid w:val="00416E39"/>
    <w:rsid w:val="00417740"/>
    <w:rsid w:val="00422622"/>
    <w:rsid w:val="00423F29"/>
    <w:rsid w:val="00436D53"/>
    <w:rsid w:val="00437CA6"/>
    <w:rsid w:val="00446741"/>
    <w:rsid w:val="004523F0"/>
    <w:rsid w:val="00491E12"/>
    <w:rsid w:val="004B490E"/>
    <w:rsid w:val="004C5238"/>
    <w:rsid w:val="004D19CB"/>
    <w:rsid w:val="004E150C"/>
    <w:rsid w:val="004F3306"/>
    <w:rsid w:val="00537360"/>
    <w:rsid w:val="00540590"/>
    <w:rsid w:val="005564F6"/>
    <w:rsid w:val="00556767"/>
    <w:rsid w:val="0056264C"/>
    <w:rsid w:val="00567CA6"/>
    <w:rsid w:val="00597600"/>
    <w:rsid w:val="005A01D2"/>
    <w:rsid w:val="005A1E8B"/>
    <w:rsid w:val="005B37FB"/>
    <w:rsid w:val="005D03A6"/>
    <w:rsid w:val="005D200B"/>
    <w:rsid w:val="005E60B5"/>
    <w:rsid w:val="005F0D80"/>
    <w:rsid w:val="00600602"/>
    <w:rsid w:val="00641626"/>
    <w:rsid w:val="00650973"/>
    <w:rsid w:val="0065310B"/>
    <w:rsid w:val="00687F38"/>
    <w:rsid w:val="00694E27"/>
    <w:rsid w:val="006A73E0"/>
    <w:rsid w:val="006B109D"/>
    <w:rsid w:val="006C5F02"/>
    <w:rsid w:val="006E1078"/>
    <w:rsid w:val="00701D42"/>
    <w:rsid w:val="00713BF2"/>
    <w:rsid w:val="0073055F"/>
    <w:rsid w:val="00730773"/>
    <w:rsid w:val="00735416"/>
    <w:rsid w:val="00741548"/>
    <w:rsid w:val="00746BE2"/>
    <w:rsid w:val="00760860"/>
    <w:rsid w:val="00793500"/>
    <w:rsid w:val="007A7D18"/>
    <w:rsid w:val="007A7D78"/>
    <w:rsid w:val="007B7B21"/>
    <w:rsid w:val="007D40E9"/>
    <w:rsid w:val="007E4F3C"/>
    <w:rsid w:val="007F2544"/>
    <w:rsid w:val="00800C5A"/>
    <w:rsid w:val="00837ED3"/>
    <w:rsid w:val="00851D2C"/>
    <w:rsid w:val="008651B6"/>
    <w:rsid w:val="00866C90"/>
    <w:rsid w:val="008929F7"/>
    <w:rsid w:val="008945E7"/>
    <w:rsid w:val="008A1366"/>
    <w:rsid w:val="008A1EEE"/>
    <w:rsid w:val="008A5D05"/>
    <w:rsid w:val="008C3493"/>
    <w:rsid w:val="008C426A"/>
    <w:rsid w:val="00901B63"/>
    <w:rsid w:val="0090425A"/>
    <w:rsid w:val="00933DA2"/>
    <w:rsid w:val="009535A3"/>
    <w:rsid w:val="00954A59"/>
    <w:rsid w:val="009604D5"/>
    <w:rsid w:val="0096623E"/>
    <w:rsid w:val="00967E50"/>
    <w:rsid w:val="00974CBA"/>
    <w:rsid w:val="009A2793"/>
    <w:rsid w:val="009A4BB7"/>
    <w:rsid w:val="009B7437"/>
    <w:rsid w:val="009C7071"/>
    <w:rsid w:val="009D0461"/>
    <w:rsid w:val="009E29D7"/>
    <w:rsid w:val="009E61C6"/>
    <w:rsid w:val="00A0125D"/>
    <w:rsid w:val="00A1283F"/>
    <w:rsid w:val="00A16383"/>
    <w:rsid w:val="00A22A8F"/>
    <w:rsid w:val="00A3671A"/>
    <w:rsid w:val="00A637D8"/>
    <w:rsid w:val="00A936D1"/>
    <w:rsid w:val="00AA3012"/>
    <w:rsid w:val="00AA5377"/>
    <w:rsid w:val="00AB0C6F"/>
    <w:rsid w:val="00AC060F"/>
    <w:rsid w:val="00AD26AD"/>
    <w:rsid w:val="00AD6FE0"/>
    <w:rsid w:val="00AE0B58"/>
    <w:rsid w:val="00B050A7"/>
    <w:rsid w:val="00B145FC"/>
    <w:rsid w:val="00B201EE"/>
    <w:rsid w:val="00B238E0"/>
    <w:rsid w:val="00B2533F"/>
    <w:rsid w:val="00B75E58"/>
    <w:rsid w:val="00B85BF5"/>
    <w:rsid w:val="00BB0FA1"/>
    <w:rsid w:val="00BC5A67"/>
    <w:rsid w:val="00C04850"/>
    <w:rsid w:val="00C05F6C"/>
    <w:rsid w:val="00C13E96"/>
    <w:rsid w:val="00C21274"/>
    <w:rsid w:val="00C33C89"/>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52831"/>
    <w:rsid w:val="00D727A4"/>
    <w:rsid w:val="00D75E55"/>
    <w:rsid w:val="00D86CC7"/>
    <w:rsid w:val="00DA3060"/>
    <w:rsid w:val="00DD5DA9"/>
    <w:rsid w:val="00DE1AD3"/>
    <w:rsid w:val="00DE2ED2"/>
    <w:rsid w:val="00DF4124"/>
    <w:rsid w:val="00DF7E85"/>
    <w:rsid w:val="00E21338"/>
    <w:rsid w:val="00E23695"/>
    <w:rsid w:val="00E30E1D"/>
    <w:rsid w:val="00E76237"/>
    <w:rsid w:val="00E7785F"/>
    <w:rsid w:val="00EB413E"/>
    <w:rsid w:val="00ED2907"/>
    <w:rsid w:val="00ED61AF"/>
    <w:rsid w:val="00EE5F1A"/>
    <w:rsid w:val="00EF1CB7"/>
    <w:rsid w:val="00F01542"/>
    <w:rsid w:val="00F656DB"/>
    <w:rsid w:val="00F6746C"/>
    <w:rsid w:val="00F7615E"/>
    <w:rsid w:val="00F87A0D"/>
    <w:rsid w:val="00F97A84"/>
    <w:rsid w:val="00FB06BA"/>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1759</Words>
  <Characters>9678</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33</cp:revision>
  <dcterms:created xsi:type="dcterms:W3CDTF">2023-05-04T20:51:00Z</dcterms:created>
  <dcterms:modified xsi:type="dcterms:W3CDTF">2024-07-23T16:31:00Z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